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4" w:type="dxa"/>
        <w:tblInd w:w="-266" w:type="dxa"/>
        <w:tblLook w:val="01E0" w:firstRow="1" w:lastRow="1" w:firstColumn="1" w:lastColumn="1" w:noHBand="0" w:noVBand="0"/>
      </w:tblPr>
      <w:tblGrid>
        <w:gridCol w:w="5594"/>
        <w:gridCol w:w="4500"/>
      </w:tblGrid>
      <w:tr w:rsidR="002D4D32" w:rsidTr="000B7611">
        <w:tc>
          <w:tcPr>
            <w:tcW w:w="5594" w:type="dxa"/>
            <w:hideMark/>
          </w:tcPr>
          <w:p w:rsidR="00F00299" w:rsidRPr="005674EB" w:rsidRDefault="00F00299" w:rsidP="00F00299">
            <w:pPr>
              <w:jc w:val="center"/>
              <w:rPr>
                <w:sz w:val="28"/>
                <w:szCs w:val="28"/>
              </w:rPr>
            </w:pPr>
            <w:r w:rsidRPr="005674EB">
              <w:rPr>
                <w:sz w:val="28"/>
                <w:szCs w:val="28"/>
              </w:rPr>
              <w:t>ĐỘI TNTP HỒ CHÍ MINH</w:t>
            </w:r>
            <w:r>
              <w:rPr>
                <w:sz w:val="28"/>
                <w:szCs w:val="28"/>
              </w:rPr>
              <w:t xml:space="preserve"> TP HÀ NỘI</w:t>
            </w:r>
          </w:p>
          <w:p w:rsidR="00F00299" w:rsidRPr="005674EB" w:rsidRDefault="00F00299" w:rsidP="00F00299">
            <w:pPr>
              <w:jc w:val="center"/>
              <w:rPr>
                <w:b/>
                <w:sz w:val="28"/>
                <w:szCs w:val="28"/>
              </w:rPr>
            </w:pPr>
            <w:r>
              <w:rPr>
                <w:b/>
                <w:sz w:val="28"/>
                <w:szCs w:val="28"/>
              </w:rPr>
              <w:t>HỘI ĐỒNG ĐỘI HUYỆN GIA LÂM</w:t>
            </w:r>
          </w:p>
          <w:p w:rsidR="00F00299" w:rsidRPr="005674EB" w:rsidRDefault="00F00299" w:rsidP="00F00299">
            <w:pPr>
              <w:jc w:val="center"/>
              <w:rPr>
                <w:b/>
                <w:bCs/>
                <w:sz w:val="28"/>
                <w:szCs w:val="28"/>
              </w:rPr>
            </w:pPr>
            <w:r w:rsidRPr="005674EB">
              <w:rPr>
                <w:b/>
                <w:bCs/>
                <w:sz w:val="28"/>
                <w:szCs w:val="28"/>
              </w:rPr>
              <w:t>***</w:t>
            </w:r>
          </w:p>
          <w:p w:rsidR="002D4D32" w:rsidRDefault="00F00299" w:rsidP="00F00299">
            <w:pPr>
              <w:jc w:val="center"/>
              <w:rPr>
                <w:sz w:val="28"/>
                <w:szCs w:val="28"/>
              </w:rPr>
            </w:pPr>
            <w:r w:rsidRPr="005674EB">
              <w:rPr>
                <w:sz w:val="28"/>
                <w:szCs w:val="28"/>
              </w:rPr>
              <w:t xml:space="preserve">Số: </w:t>
            </w:r>
            <w:r>
              <w:rPr>
                <w:sz w:val="28"/>
                <w:szCs w:val="28"/>
              </w:rPr>
              <w:t>1</w:t>
            </w:r>
            <w:r>
              <w:rPr>
                <w:sz w:val="28"/>
                <w:szCs w:val="28"/>
              </w:rPr>
              <w:t>5</w:t>
            </w:r>
            <w:r w:rsidRPr="005674EB">
              <w:rPr>
                <w:sz w:val="28"/>
                <w:szCs w:val="28"/>
              </w:rPr>
              <w:t xml:space="preserve"> -HD/HĐĐ</w:t>
            </w:r>
          </w:p>
        </w:tc>
        <w:tc>
          <w:tcPr>
            <w:tcW w:w="4500" w:type="dxa"/>
          </w:tcPr>
          <w:p w:rsidR="002D4D32" w:rsidRDefault="002D4D32" w:rsidP="000B7611">
            <w:pPr>
              <w:rPr>
                <w:i/>
                <w:iCs/>
                <w:sz w:val="28"/>
                <w:szCs w:val="28"/>
              </w:rPr>
            </w:pPr>
          </w:p>
          <w:p w:rsidR="002D4D32" w:rsidRDefault="002D4D32" w:rsidP="000B7611">
            <w:pPr>
              <w:rPr>
                <w:i/>
                <w:iCs/>
                <w:sz w:val="28"/>
                <w:szCs w:val="28"/>
              </w:rPr>
            </w:pPr>
          </w:p>
          <w:p w:rsidR="002D4D32" w:rsidRDefault="002D4D32" w:rsidP="00F00299">
            <w:pPr>
              <w:jc w:val="right"/>
              <w:rPr>
                <w:i/>
                <w:iCs/>
                <w:sz w:val="28"/>
                <w:szCs w:val="28"/>
              </w:rPr>
            </w:pPr>
            <w:r>
              <w:rPr>
                <w:i/>
                <w:iCs/>
                <w:sz w:val="28"/>
                <w:szCs w:val="28"/>
              </w:rPr>
              <w:t>Hà Nội, ngày 1</w:t>
            </w:r>
            <w:r w:rsidR="00F00299">
              <w:rPr>
                <w:i/>
                <w:iCs/>
                <w:sz w:val="28"/>
                <w:szCs w:val="28"/>
              </w:rPr>
              <w:t>6</w:t>
            </w:r>
            <w:r>
              <w:rPr>
                <w:i/>
                <w:iCs/>
                <w:sz w:val="28"/>
                <w:szCs w:val="28"/>
              </w:rPr>
              <w:t xml:space="preserve"> tháng 10 năm 2020</w:t>
            </w:r>
          </w:p>
        </w:tc>
      </w:tr>
    </w:tbl>
    <w:p w:rsidR="002D4D32" w:rsidRDefault="002D4D32" w:rsidP="002D4D32">
      <w:pPr>
        <w:rPr>
          <w:b/>
          <w:bCs/>
          <w:sz w:val="12"/>
          <w:szCs w:val="28"/>
        </w:rPr>
      </w:pPr>
    </w:p>
    <w:p w:rsidR="002D4D32" w:rsidRDefault="002D4D32" w:rsidP="003B3BAE">
      <w:pPr>
        <w:rPr>
          <w:b/>
          <w:bCs/>
          <w:sz w:val="28"/>
          <w:szCs w:val="28"/>
        </w:rPr>
      </w:pPr>
    </w:p>
    <w:p w:rsidR="002D4D32" w:rsidRDefault="002D4D32" w:rsidP="002D4D32">
      <w:pPr>
        <w:jc w:val="center"/>
        <w:rPr>
          <w:b/>
          <w:bCs/>
          <w:sz w:val="28"/>
          <w:szCs w:val="28"/>
        </w:rPr>
      </w:pPr>
      <w:r>
        <w:rPr>
          <w:b/>
          <w:bCs/>
          <w:sz w:val="28"/>
          <w:szCs w:val="28"/>
        </w:rPr>
        <w:t>HƯỚNG DẪN</w:t>
      </w:r>
    </w:p>
    <w:p w:rsidR="002D4D32" w:rsidRDefault="002D4D32" w:rsidP="002D4D32">
      <w:pPr>
        <w:jc w:val="center"/>
        <w:rPr>
          <w:b/>
          <w:bCs/>
          <w:sz w:val="28"/>
          <w:szCs w:val="28"/>
        </w:rPr>
      </w:pPr>
      <w:r>
        <w:rPr>
          <w:b/>
          <w:bCs/>
          <w:sz w:val="28"/>
          <w:szCs w:val="28"/>
        </w:rPr>
        <w:t xml:space="preserve">Tổ chức thực hiện </w:t>
      </w:r>
      <w:r w:rsidR="00966B50">
        <w:rPr>
          <w:b/>
          <w:bCs/>
          <w:sz w:val="28"/>
          <w:szCs w:val="28"/>
        </w:rPr>
        <w:t>đợt thi đua thứ hai năm học 2020 - 2021</w:t>
      </w:r>
    </w:p>
    <w:p w:rsidR="002D4D32" w:rsidRDefault="00966B50" w:rsidP="002D4D32">
      <w:pPr>
        <w:jc w:val="center"/>
        <w:rPr>
          <w:b/>
          <w:bCs/>
          <w:sz w:val="28"/>
          <w:szCs w:val="28"/>
        </w:rPr>
      </w:pPr>
      <w:r>
        <w:rPr>
          <w:b/>
          <w:bCs/>
          <w:sz w:val="28"/>
          <w:szCs w:val="28"/>
        </w:rPr>
        <w:t>(từ 16/10 đến 20/11/2020</w:t>
      </w:r>
      <w:r w:rsidR="002D4D32">
        <w:rPr>
          <w:b/>
          <w:bCs/>
          <w:sz w:val="28"/>
          <w:szCs w:val="28"/>
        </w:rPr>
        <w:t>)</w:t>
      </w:r>
    </w:p>
    <w:p w:rsidR="002D4D32" w:rsidRPr="003B3BAE" w:rsidRDefault="002D4D32" w:rsidP="003B3BAE">
      <w:pPr>
        <w:jc w:val="center"/>
        <w:rPr>
          <w:b/>
          <w:bCs/>
          <w:sz w:val="28"/>
          <w:szCs w:val="28"/>
        </w:rPr>
      </w:pPr>
      <w:r>
        <w:rPr>
          <w:b/>
          <w:bCs/>
          <w:sz w:val="28"/>
          <w:szCs w:val="28"/>
        </w:rPr>
        <w:t>--------------</w:t>
      </w:r>
    </w:p>
    <w:p w:rsidR="002D4D32" w:rsidRPr="003B3BAE" w:rsidRDefault="00F00299" w:rsidP="0082735C">
      <w:pPr>
        <w:spacing w:after="120" w:line="288" w:lineRule="auto"/>
        <w:ind w:firstLine="567"/>
        <w:jc w:val="both"/>
        <w:rPr>
          <w:spacing w:val="-4"/>
          <w:sz w:val="28"/>
          <w:szCs w:val="28"/>
        </w:rPr>
      </w:pPr>
      <w:r w:rsidRPr="00CA7159">
        <w:rPr>
          <w:spacing w:val="-6"/>
          <w:sz w:val="28"/>
          <w:szCs w:val="28"/>
        </w:rPr>
        <w:t xml:space="preserve">Thực hiện chương trình công tác Đội và phong trào Thiếu nhi huyện Gia Lâm năm học </w:t>
      </w:r>
      <w:r w:rsidRPr="00CA7159">
        <w:rPr>
          <w:spacing w:val="4"/>
          <w:sz w:val="28"/>
          <w:szCs w:val="28"/>
        </w:rPr>
        <w:t xml:space="preserve">2020 – 2021; căn cứ hướng dẫn của Hội đồng Đội thành phố Hà Nội, Hội đồng Đội huyện Gia Lâm hướng dẫn các đơn vị tổ chức </w:t>
      </w:r>
      <w:r w:rsidRPr="00CA7159">
        <w:rPr>
          <w:sz w:val="28"/>
          <w:szCs w:val="28"/>
        </w:rPr>
        <w:t>hoạt động trọng tâm đợt thi đua thứ</w:t>
      </w:r>
      <w:bookmarkStart w:id="0" w:name="_GoBack"/>
      <w:bookmarkEnd w:id="0"/>
      <w:r w:rsidRPr="00CA7159">
        <w:rPr>
          <w:sz w:val="28"/>
          <w:szCs w:val="28"/>
        </w:rPr>
        <w:t xml:space="preserve"> </w:t>
      </w:r>
      <w:r w:rsidR="002D4D32">
        <w:rPr>
          <w:spacing w:val="-4"/>
          <w:sz w:val="28"/>
          <w:szCs w:val="28"/>
        </w:rPr>
        <w:t xml:space="preserve">hai từ ngày 16/10 </w:t>
      </w:r>
      <w:r w:rsidR="00966B50">
        <w:rPr>
          <w:spacing w:val="-4"/>
          <w:sz w:val="28"/>
          <w:szCs w:val="28"/>
        </w:rPr>
        <w:t>đến 20/11/2020</w:t>
      </w:r>
      <w:r w:rsidR="002D4D32">
        <w:rPr>
          <w:spacing w:val="-4"/>
          <w:sz w:val="28"/>
          <w:szCs w:val="28"/>
        </w:rPr>
        <w:t>, cụ thể như sau:</w:t>
      </w:r>
    </w:p>
    <w:p w:rsidR="002D4D32" w:rsidRPr="003B3BAE" w:rsidRDefault="002D4D32" w:rsidP="0082735C">
      <w:pPr>
        <w:spacing w:after="120" w:line="324" w:lineRule="auto"/>
        <w:ind w:firstLine="567"/>
        <w:jc w:val="center"/>
        <w:rPr>
          <w:b/>
          <w:i/>
          <w:sz w:val="28"/>
          <w:szCs w:val="28"/>
        </w:rPr>
      </w:pPr>
      <w:r>
        <w:rPr>
          <w:sz w:val="28"/>
          <w:szCs w:val="28"/>
        </w:rPr>
        <w:t xml:space="preserve">Chủ đề: </w:t>
      </w:r>
      <w:r>
        <w:rPr>
          <w:b/>
          <w:i/>
          <w:sz w:val="28"/>
          <w:szCs w:val="28"/>
        </w:rPr>
        <w:t>“Biết ơn thầy cô giáo</w:t>
      </w:r>
      <w:r>
        <w:rPr>
          <w:b/>
          <w:i/>
          <w:spacing w:val="-6"/>
          <w:sz w:val="28"/>
          <w:szCs w:val="28"/>
        </w:rPr>
        <w:t>”</w:t>
      </w:r>
    </w:p>
    <w:p w:rsidR="002D4D32" w:rsidRDefault="002D4D32" w:rsidP="0082735C">
      <w:pPr>
        <w:spacing w:after="120" w:line="324" w:lineRule="auto"/>
        <w:ind w:firstLine="567"/>
        <w:jc w:val="both"/>
        <w:rPr>
          <w:b/>
          <w:sz w:val="28"/>
          <w:szCs w:val="28"/>
        </w:rPr>
      </w:pPr>
      <w:r>
        <w:rPr>
          <w:b/>
          <w:sz w:val="28"/>
          <w:szCs w:val="28"/>
        </w:rPr>
        <w:t>I. MỤC ĐÍCH, YÊU CẦU</w:t>
      </w:r>
    </w:p>
    <w:p w:rsidR="002D4D32" w:rsidRDefault="002D4D32" w:rsidP="0082735C">
      <w:pPr>
        <w:spacing w:after="120"/>
        <w:ind w:firstLine="567"/>
        <w:jc w:val="both"/>
        <w:rPr>
          <w:sz w:val="28"/>
          <w:szCs w:val="28"/>
        </w:rPr>
      </w:pPr>
      <w:r w:rsidRPr="00605BBA">
        <w:rPr>
          <w:spacing w:val="6"/>
          <w:sz w:val="28"/>
          <w:szCs w:val="28"/>
        </w:rPr>
        <w:t>1. Tổ chức phát động đợt thi đua cao điểm chào mừng Ngày Nhà giáo Việt</w:t>
      </w:r>
      <w:r>
        <w:rPr>
          <w:sz w:val="28"/>
          <w:szCs w:val="28"/>
        </w:rPr>
        <w:t xml:space="preserve"> Nam 20/11</w:t>
      </w:r>
      <w:r w:rsidR="00605BBA">
        <w:rPr>
          <w:sz w:val="28"/>
          <w:szCs w:val="28"/>
        </w:rPr>
        <w:t>.</w:t>
      </w:r>
    </w:p>
    <w:p w:rsidR="002D4D32" w:rsidRPr="0069282A" w:rsidRDefault="002D4D32" w:rsidP="0082735C">
      <w:pPr>
        <w:spacing w:after="120"/>
        <w:ind w:firstLine="567"/>
        <w:jc w:val="both"/>
        <w:rPr>
          <w:color w:val="000000"/>
          <w:spacing w:val="6"/>
          <w:sz w:val="28"/>
          <w:szCs w:val="28"/>
          <w:lang w:val="sv-SE"/>
        </w:rPr>
      </w:pPr>
      <w:r>
        <w:rPr>
          <w:color w:val="000000"/>
          <w:spacing w:val="-10"/>
          <w:sz w:val="28"/>
          <w:szCs w:val="28"/>
          <w:lang w:val="sv-SE"/>
        </w:rPr>
        <w:t xml:space="preserve">         </w:t>
      </w:r>
      <w:r w:rsidRPr="0069282A">
        <w:rPr>
          <w:color w:val="000000"/>
          <w:spacing w:val="-10"/>
          <w:sz w:val="28"/>
          <w:szCs w:val="28"/>
          <w:lang w:val="sv-SE"/>
        </w:rPr>
        <w:t xml:space="preserve">2. Tổ chức đồng loạt chùm hoạt động giáo dục truyền thống </w:t>
      </w:r>
      <w:r w:rsidRPr="0069282A">
        <w:rPr>
          <w:i/>
          <w:color w:val="000000"/>
          <w:spacing w:val="-10"/>
          <w:sz w:val="28"/>
          <w:szCs w:val="28"/>
          <w:lang w:val="sv-SE"/>
        </w:rPr>
        <w:t>“Tôn sư, trọng đạo”</w:t>
      </w:r>
      <w:r w:rsidRPr="0069282A">
        <w:rPr>
          <w:i/>
          <w:color w:val="000000"/>
          <w:sz w:val="28"/>
          <w:szCs w:val="28"/>
          <w:lang w:val="sv-SE"/>
        </w:rPr>
        <w:t xml:space="preserve"> </w:t>
      </w:r>
      <w:r w:rsidRPr="0069282A">
        <w:rPr>
          <w:color w:val="000000"/>
          <w:sz w:val="28"/>
          <w:szCs w:val="28"/>
          <w:lang w:val="sv-SE"/>
        </w:rPr>
        <w:t xml:space="preserve">và giao lưu, tri ân các thầy cô giáo, các hoạt động văn hóa văn nghệ, tổ chức cuộc </w:t>
      </w:r>
      <w:r w:rsidRPr="00966B50">
        <w:rPr>
          <w:color w:val="000000"/>
          <w:spacing w:val="-2"/>
          <w:sz w:val="28"/>
          <w:szCs w:val="28"/>
          <w:lang w:val="sv-SE"/>
        </w:rPr>
        <w:t>thi viết về thầ</w:t>
      </w:r>
      <w:r w:rsidR="00966B50" w:rsidRPr="00966B50">
        <w:rPr>
          <w:color w:val="000000"/>
          <w:spacing w:val="-2"/>
          <w:sz w:val="28"/>
          <w:szCs w:val="28"/>
          <w:lang w:val="sv-SE"/>
        </w:rPr>
        <w:t>y cô, mái trường nhân kỷ niệm 38</w:t>
      </w:r>
      <w:r w:rsidR="00605BBA">
        <w:rPr>
          <w:color w:val="000000"/>
          <w:spacing w:val="-2"/>
          <w:sz w:val="28"/>
          <w:szCs w:val="28"/>
          <w:lang w:val="sv-SE"/>
        </w:rPr>
        <w:t xml:space="preserve"> năm Ngày nhà giáo Việt Nam.</w:t>
      </w:r>
    </w:p>
    <w:p w:rsidR="002D4D32" w:rsidRPr="0069282A" w:rsidRDefault="002D4D32" w:rsidP="0082735C">
      <w:pPr>
        <w:spacing w:after="120"/>
        <w:ind w:firstLine="567"/>
        <w:jc w:val="both"/>
        <w:rPr>
          <w:i/>
          <w:color w:val="000000"/>
          <w:spacing w:val="-10"/>
          <w:sz w:val="28"/>
          <w:szCs w:val="28"/>
          <w:lang w:val="sv-SE"/>
        </w:rPr>
      </w:pPr>
      <w:r w:rsidRPr="00605BBA">
        <w:rPr>
          <w:color w:val="000000"/>
          <w:spacing w:val="4"/>
          <w:sz w:val="28"/>
          <w:szCs w:val="28"/>
          <w:lang w:val="sv-SE"/>
        </w:rPr>
        <w:t xml:space="preserve">       3.Tổ chức diễn đàn </w:t>
      </w:r>
      <w:r w:rsidRPr="00605BBA">
        <w:rPr>
          <w:i/>
          <w:color w:val="000000"/>
          <w:spacing w:val="4"/>
          <w:sz w:val="28"/>
          <w:szCs w:val="28"/>
          <w:lang w:val="sv-SE"/>
        </w:rPr>
        <w:t>“Xây dựng nét đẹp v</w:t>
      </w:r>
      <w:r w:rsidR="00605BBA" w:rsidRPr="00605BBA">
        <w:rPr>
          <w:i/>
          <w:color w:val="000000"/>
          <w:spacing w:val="4"/>
          <w:sz w:val="28"/>
          <w:szCs w:val="28"/>
          <w:lang w:val="sv-SE"/>
        </w:rPr>
        <w:t xml:space="preserve">ăn hóa ứng xử trong nhà trường, </w:t>
      </w:r>
      <w:r w:rsidR="00605BBA" w:rsidRPr="00605BBA">
        <w:rPr>
          <w:color w:val="000000"/>
          <w:spacing w:val="4"/>
          <w:sz w:val="28"/>
          <w:szCs w:val="28"/>
          <w:lang w:val="sv-SE"/>
        </w:rPr>
        <w:t xml:space="preserve">cuộc </w:t>
      </w:r>
      <w:r w:rsidR="00605BBA" w:rsidRPr="00605BBA">
        <w:rPr>
          <w:color w:val="000000"/>
          <w:spacing w:val="-10"/>
          <w:sz w:val="28"/>
          <w:szCs w:val="28"/>
          <w:lang w:val="sv-SE"/>
        </w:rPr>
        <w:t xml:space="preserve">thi </w:t>
      </w:r>
      <w:r w:rsidR="00605BBA" w:rsidRPr="0069282A">
        <w:rPr>
          <w:i/>
          <w:color w:val="000000"/>
          <w:spacing w:val="-10"/>
          <w:sz w:val="28"/>
          <w:szCs w:val="28"/>
          <w:lang w:val="sv-SE"/>
        </w:rPr>
        <w:t>“</w:t>
      </w:r>
      <w:r w:rsidR="00605BBA">
        <w:rPr>
          <w:i/>
          <w:color w:val="000000"/>
          <w:spacing w:val="-10"/>
          <w:sz w:val="28"/>
          <w:szCs w:val="28"/>
          <w:lang w:val="sv-SE"/>
        </w:rPr>
        <w:t>Nét đẹp thầy trò”.</w:t>
      </w:r>
    </w:p>
    <w:p w:rsidR="002D4D32" w:rsidRDefault="002D4D32" w:rsidP="0082735C">
      <w:pPr>
        <w:spacing w:after="120"/>
        <w:ind w:firstLine="567"/>
        <w:jc w:val="both"/>
        <w:rPr>
          <w:sz w:val="28"/>
          <w:szCs w:val="28"/>
          <w:lang w:val="sv-SE"/>
        </w:rPr>
      </w:pPr>
      <w:r>
        <w:rPr>
          <w:sz w:val="28"/>
          <w:szCs w:val="28"/>
          <w:lang w:val="sv-SE"/>
        </w:rPr>
        <w:t>5. Tổ chức hoạt động tuyên truyền gắn với sinh hoạt dưới cờ, sinh hoạt Sao, sinh hoạt Đội, góp phần nâng cao chất lượng, nội dung, nền nếp sinh hoạt Sao Nhi đồng, sinh hoạt chi đội.</w:t>
      </w:r>
    </w:p>
    <w:p w:rsidR="002D4D32" w:rsidRDefault="002D4D32" w:rsidP="0082735C">
      <w:pPr>
        <w:spacing w:after="120"/>
        <w:ind w:firstLine="567"/>
        <w:jc w:val="both"/>
        <w:rPr>
          <w:sz w:val="28"/>
          <w:szCs w:val="28"/>
          <w:lang w:val="sv-SE"/>
        </w:rPr>
      </w:pPr>
      <w:r>
        <w:rPr>
          <w:sz w:val="28"/>
          <w:szCs w:val="28"/>
          <w:lang w:val="sv-SE"/>
        </w:rPr>
        <w:t>6. 100% liên đội, chi đội tổ chức đợt thi đua đảm bảo tính thiết thực, hiệu quả phù hợp với tình hình thực tế.</w:t>
      </w:r>
    </w:p>
    <w:p w:rsidR="002D4D32" w:rsidRDefault="002D4D32" w:rsidP="0082735C">
      <w:pPr>
        <w:spacing w:after="120"/>
        <w:ind w:firstLine="567"/>
        <w:jc w:val="both"/>
        <w:rPr>
          <w:sz w:val="6"/>
          <w:szCs w:val="28"/>
          <w:lang w:val="sv-SE"/>
        </w:rPr>
      </w:pPr>
    </w:p>
    <w:p w:rsidR="002D4D32" w:rsidRPr="00367C8A" w:rsidRDefault="002D4D32" w:rsidP="0082735C">
      <w:pPr>
        <w:spacing w:after="120"/>
        <w:ind w:firstLine="567"/>
        <w:jc w:val="both"/>
        <w:rPr>
          <w:b/>
          <w:sz w:val="28"/>
          <w:szCs w:val="28"/>
          <w:lang w:val="sv-SE"/>
        </w:rPr>
      </w:pPr>
      <w:r w:rsidRPr="00367C8A">
        <w:rPr>
          <w:b/>
          <w:sz w:val="28"/>
          <w:szCs w:val="28"/>
          <w:lang w:val="sv-SE"/>
        </w:rPr>
        <w:t>II. NỘI DUNG, HÌNH THỨC</w:t>
      </w:r>
    </w:p>
    <w:p w:rsidR="002D4D32" w:rsidRPr="00367C8A" w:rsidRDefault="002D4D32" w:rsidP="0082735C">
      <w:pPr>
        <w:spacing w:after="120"/>
        <w:ind w:firstLine="567"/>
        <w:jc w:val="both"/>
        <w:rPr>
          <w:b/>
          <w:sz w:val="28"/>
          <w:szCs w:val="28"/>
          <w:lang w:val="sv-SE"/>
        </w:rPr>
      </w:pPr>
      <w:r w:rsidRPr="00367C8A">
        <w:rPr>
          <w:b/>
          <w:sz w:val="28"/>
          <w:szCs w:val="28"/>
          <w:lang w:val="sv-SE"/>
        </w:rPr>
        <w:t>1. Cấp Liên đội</w:t>
      </w:r>
    </w:p>
    <w:p w:rsidR="00966B50" w:rsidRPr="00367C8A" w:rsidRDefault="002D4D32" w:rsidP="0082735C">
      <w:pPr>
        <w:spacing w:after="120"/>
        <w:ind w:firstLine="567"/>
        <w:jc w:val="both"/>
        <w:rPr>
          <w:color w:val="1C1E21"/>
          <w:spacing w:val="-4"/>
          <w:sz w:val="28"/>
          <w:szCs w:val="28"/>
          <w:shd w:val="clear" w:color="auto" w:fill="FFFFFF"/>
          <w:lang w:val="sv-SE"/>
        </w:rPr>
      </w:pPr>
      <w:r>
        <w:rPr>
          <w:spacing w:val="-4"/>
          <w:sz w:val="28"/>
          <w:szCs w:val="28"/>
          <w:lang w:val="sv-SE"/>
        </w:rPr>
        <w:t xml:space="preserve">         </w:t>
      </w:r>
      <w:r w:rsidRPr="007A6CC6">
        <w:rPr>
          <w:spacing w:val="-4"/>
          <w:sz w:val="28"/>
          <w:szCs w:val="28"/>
          <w:lang w:val="sv-SE"/>
        </w:rPr>
        <w:t xml:space="preserve">- Phát thanh tuyên truyền măng non gắn với chủ đề Chào mừng Ngày Nhà giáo Việt Nam 20/11, hưởng ứng </w:t>
      </w:r>
      <w:r w:rsidRPr="00367C8A">
        <w:rPr>
          <w:color w:val="1C1E21"/>
          <w:spacing w:val="-4"/>
          <w:sz w:val="28"/>
          <w:szCs w:val="28"/>
          <w:shd w:val="clear" w:color="auto" w:fill="FFFFFF"/>
          <w:lang w:val="sv-SE"/>
        </w:rPr>
        <w:t xml:space="preserve">cuộc thi vẽ tranh </w:t>
      </w:r>
      <w:r w:rsidR="00966B50" w:rsidRPr="00367C8A">
        <w:rPr>
          <w:i/>
          <w:color w:val="1C1E21"/>
          <w:spacing w:val="-4"/>
          <w:sz w:val="28"/>
          <w:szCs w:val="28"/>
          <w:shd w:val="clear" w:color="auto" w:fill="FFFFFF"/>
          <w:lang w:val="sv-SE"/>
        </w:rPr>
        <w:t>Việt tốt vì Trẻ em…</w:t>
      </w:r>
      <w:r w:rsidR="00966B50" w:rsidRPr="00367C8A">
        <w:rPr>
          <w:i/>
          <w:color w:val="1C1E21"/>
          <w:spacing w:val="-4"/>
          <w:sz w:val="28"/>
          <w:szCs w:val="28"/>
          <w:shd w:val="clear" w:color="auto" w:fill="FFFFFF"/>
          <w:lang w:val="sv-SE"/>
        </w:rPr>
        <w:softHyphen/>
      </w:r>
    </w:p>
    <w:p w:rsidR="00966B50" w:rsidRPr="00367C8A" w:rsidRDefault="00966B50" w:rsidP="0082735C">
      <w:pPr>
        <w:spacing w:after="120"/>
        <w:ind w:firstLine="567"/>
        <w:jc w:val="both"/>
        <w:rPr>
          <w:color w:val="1C1E21"/>
          <w:spacing w:val="2"/>
          <w:sz w:val="28"/>
          <w:szCs w:val="28"/>
          <w:shd w:val="clear" w:color="auto" w:fill="FFFFFF"/>
          <w:lang w:val="sv-SE"/>
        </w:rPr>
      </w:pPr>
      <w:r w:rsidRPr="00367C8A">
        <w:rPr>
          <w:color w:val="1C1E21"/>
          <w:spacing w:val="2"/>
          <w:sz w:val="28"/>
          <w:szCs w:val="28"/>
          <w:shd w:val="clear" w:color="auto" w:fill="FFFFFF"/>
          <w:lang w:val="sv-SE"/>
        </w:rPr>
        <w:t xml:space="preserve">         - </w:t>
      </w:r>
      <w:r w:rsidR="003E57F5" w:rsidRPr="00367C8A">
        <w:rPr>
          <w:color w:val="1C1E21"/>
          <w:spacing w:val="2"/>
          <w:sz w:val="28"/>
          <w:szCs w:val="28"/>
          <w:shd w:val="clear" w:color="auto" w:fill="FFFFFF"/>
          <w:lang w:val="sv-SE"/>
        </w:rPr>
        <w:t xml:space="preserve">Triển </w:t>
      </w:r>
      <w:r w:rsidRPr="00367C8A">
        <w:rPr>
          <w:color w:val="1C1E21"/>
          <w:spacing w:val="2"/>
          <w:sz w:val="28"/>
          <w:szCs w:val="28"/>
          <w:shd w:val="clear" w:color="auto" w:fill="FFFFFF"/>
          <w:lang w:val="sv-SE"/>
        </w:rPr>
        <w:t xml:space="preserve">khai chương trình </w:t>
      </w:r>
      <w:r w:rsidRPr="00367C8A">
        <w:rPr>
          <w:i/>
          <w:color w:val="1C1E21"/>
          <w:spacing w:val="2"/>
          <w:sz w:val="28"/>
          <w:szCs w:val="28"/>
          <w:shd w:val="clear" w:color="auto" w:fill="FFFFFF"/>
          <w:lang w:val="sv-SE"/>
        </w:rPr>
        <w:t>Gói trọn yêu thương – Gửi miền Trung ruột thịt</w:t>
      </w:r>
      <w:r w:rsidRPr="00367C8A">
        <w:rPr>
          <w:color w:val="1C1E21"/>
          <w:spacing w:val="2"/>
          <w:sz w:val="28"/>
          <w:szCs w:val="28"/>
          <w:shd w:val="clear" w:color="auto" w:fill="FFFFFF"/>
          <w:lang w:val="sv-SE"/>
        </w:rPr>
        <w:t xml:space="preserve"> ủng hộ nhân dân, thanh thiếu nhi các tỉnh miền Trung bị thiệt hại do thiên tai.</w:t>
      </w:r>
    </w:p>
    <w:p w:rsidR="002D4D32" w:rsidRDefault="002D4D32" w:rsidP="0082735C">
      <w:pPr>
        <w:spacing w:after="120"/>
        <w:ind w:firstLine="567"/>
        <w:jc w:val="both"/>
        <w:rPr>
          <w:sz w:val="28"/>
          <w:szCs w:val="28"/>
          <w:lang w:val="sv-SE"/>
        </w:rPr>
      </w:pPr>
      <w:r>
        <w:rPr>
          <w:sz w:val="28"/>
          <w:szCs w:val="28"/>
          <w:lang w:val="sv-SE"/>
        </w:rPr>
        <w:t xml:space="preserve">- Tổ chức giao lưu, tri ân các thầy cô giáo, các hoạt động văn hóa thể thao, tổ chức cuộc thi viết, vẽ tranh về thầy cô giáo, mái trường… gắn với các hoạt động giáo dục truyền thống </w:t>
      </w:r>
      <w:r>
        <w:rPr>
          <w:i/>
          <w:sz w:val="28"/>
          <w:szCs w:val="28"/>
          <w:lang w:val="sv-SE"/>
        </w:rPr>
        <w:t>“Tôn sư trọng đạo”</w:t>
      </w:r>
      <w:r w:rsidR="00966B50">
        <w:rPr>
          <w:sz w:val="28"/>
          <w:szCs w:val="28"/>
          <w:lang w:val="sv-SE"/>
        </w:rPr>
        <w:t xml:space="preserve"> nhằm thiết thực Kỷ niệm 38</w:t>
      </w:r>
      <w:r>
        <w:rPr>
          <w:sz w:val="28"/>
          <w:szCs w:val="28"/>
          <w:lang w:val="sv-SE"/>
        </w:rPr>
        <w:t xml:space="preserve"> năm Ngày Nhà giáo Việt Nam.</w:t>
      </w:r>
    </w:p>
    <w:p w:rsidR="002D4D32" w:rsidRDefault="002D4D32" w:rsidP="0082735C">
      <w:pPr>
        <w:spacing w:after="120"/>
        <w:ind w:firstLine="567"/>
        <w:jc w:val="both"/>
        <w:rPr>
          <w:sz w:val="28"/>
          <w:szCs w:val="28"/>
          <w:lang w:val="sv-SE"/>
        </w:rPr>
      </w:pPr>
      <w:r>
        <w:rPr>
          <w:sz w:val="28"/>
          <w:szCs w:val="28"/>
          <w:lang w:val="sv-SE"/>
        </w:rPr>
        <w:lastRenderedPageBreak/>
        <w:t>- Các Liên đội</w:t>
      </w:r>
      <w:r w:rsidR="00966B50">
        <w:rPr>
          <w:sz w:val="28"/>
          <w:szCs w:val="28"/>
          <w:lang w:val="sv-SE"/>
        </w:rPr>
        <w:t xml:space="preserve"> triển khai Kế hoạch Tổ chức các hoạt động kỷ niệm 80 năm Ngày thành lập Đội Thiếu niên Tiền phong Hồ Chí Minh (15/5/1941 – 15/5/2021)</w:t>
      </w:r>
      <w:r>
        <w:rPr>
          <w:sz w:val="28"/>
          <w:szCs w:val="28"/>
          <w:lang w:val="sv-SE"/>
        </w:rPr>
        <w:t xml:space="preserve"> </w:t>
      </w:r>
      <w:r w:rsidR="003E57F5">
        <w:rPr>
          <w:sz w:val="28"/>
          <w:szCs w:val="28"/>
          <w:lang w:val="sv-SE"/>
        </w:rPr>
        <w:t xml:space="preserve">           </w:t>
      </w:r>
    </w:p>
    <w:p w:rsidR="002D4D32" w:rsidRPr="0069282A" w:rsidRDefault="002D4D32" w:rsidP="0082735C">
      <w:pPr>
        <w:spacing w:after="120"/>
        <w:ind w:firstLine="567"/>
        <w:jc w:val="both"/>
        <w:rPr>
          <w:i/>
          <w:color w:val="000000"/>
          <w:spacing w:val="-10"/>
          <w:sz w:val="28"/>
          <w:szCs w:val="28"/>
          <w:lang w:val="sv-SE"/>
        </w:rPr>
      </w:pPr>
      <w:r>
        <w:rPr>
          <w:color w:val="000000"/>
          <w:spacing w:val="6"/>
          <w:sz w:val="28"/>
          <w:szCs w:val="28"/>
          <w:lang w:val="sv-SE"/>
        </w:rPr>
        <w:t xml:space="preserve">       - </w:t>
      </w:r>
      <w:r w:rsidR="00DF4F85">
        <w:rPr>
          <w:color w:val="000000"/>
          <w:spacing w:val="6"/>
          <w:sz w:val="28"/>
          <w:szCs w:val="28"/>
          <w:lang w:val="sv-SE"/>
        </w:rPr>
        <w:t>Tổ chức diễn đàn</w:t>
      </w:r>
      <w:r>
        <w:rPr>
          <w:i/>
          <w:color w:val="000000"/>
          <w:sz w:val="28"/>
          <w:szCs w:val="28"/>
          <w:lang w:val="sv-SE"/>
        </w:rPr>
        <w:t xml:space="preserve"> </w:t>
      </w:r>
      <w:r w:rsidRPr="0069282A">
        <w:rPr>
          <w:i/>
          <w:color w:val="000000"/>
          <w:spacing w:val="-10"/>
          <w:sz w:val="28"/>
          <w:szCs w:val="28"/>
          <w:lang w:val="sv-SE"/>
        </w:rPr>
        <w:t>“Xây dựng nét đẹp v</w:t>
      </w:r>
      <w:r w:rsidR="00DF4F85">
        <w:rPr>
          <w:i/>
          <w:color w:val="000000"/>
          <w:spacing w:val="-10"/>
          <w:sz w:val="28"/>
          <w:szCs w:val="28"/>
          <w:lang w:val="sv-SE"/>
        </w:rPr>
        <w:t xml:space="preserve">ăn hóa ứng xử trong nhà trường”, </w:t>
      </w:r>
      <w:r w:rsidR="00DF4F85" w:rsidRPr="00605BBA">
        <w:rPr>
          <w:color w:val="000000"/>
          <w:spacing w:val="4"/>
          <w:sz w:val="28"/>
          <w:szCs w:val="28"/>
          <w:lang w:val="sv-SE"/>
        </w:rPr>
        <w:t xml:space="preserve">cuộc </w:t>
      </w:r>
      <w:r w:rsidR="00DF4F85" w:rsidRPr="00605BBA">
        <w:rPr>
          <w:color w:val="000000"/>
          <w:spacing w:val="-10"/>
          <w:sz w:val="28"/>
          <w:szCs w:val="28"/>
          <w:lang w:val="sv-SE"/>
        </w:rPr>
        <w:t xml:space="preserve">thi </w:t>
      </w:r>
      <w:r w:rsidR="00DF4F85" w:rsidRPr="0069282A">
        <w:rPr>
          <w:i/>
          <w:color w:val="000000"/>
          <w:spacing w:val="-10"/>
          <w:sz w:val="28"/>
          <w:szCs w:val="28"/>
          <w:lang w:val="sv-SE"/>
        </w:rPr>
        <w:t>“</w:t>
      </w:r>
      <w:r w:rsidR="00DF4F85">
        <w:rPr>
          <w:i/>
          <w:color w:val="000000"/>
          <w:spacing w:val="-10"/>
          <w:sz w:val="28"/>
          <w:szCs w:val="28"/>
          <w:lang w:val="sv-SE"/>
        </w:rPr>
        <w:t>Nét đẹp thầy trò”.</w:t>
      </w:r>
    </w:p>
    <w:p w:rsidR="002D4D32" w:rsidRPr="00645D34" w:rsidRDefault="002D4D32" w:rsidP="0082735C">
      <w:pPr>
        <w:spacing w:after="120"/>
        <w:ind w:firstLine="567"/>
        <w:jc w:val="both"/>
        <w:rPr>
          <w:iCs/>
          <w:color w:val="000000"/>
          <w:sz w:val="28"/>
          <w:szCs w:val="28"/>
          <w:lang w:val="sv-SE"/>
        </w:rPr>
      </w:pPr>
      <w:r>
        <w:rPr>
          <w:iCs/>
          <w:color w:val="000000"/>
          <w:spacing w:val="-10"/>
          <w:sz w:val="28"/>
          <w:szCs w:val="28"/>
          <w:lang w:val="sv-SE"/>
        </w:rPr>
        <w:t xml:space="preserve">         - </w:t>
      </w:r>
      <w:r w:rsidR="00DF4F85">
        <w:rPr>
          <w:iCs/>
          <w:color w:val="000000"/>
          <w:sz w:val="28"/>
          <w:szCs w:val="28"/>
          <w:lang w:val="sv-SE"/>
        </w:rPr>
        <w:t>Tiếp tục duy trì công tác phòng, chống các dịch bệnh thường gặp trong mùa đông xuân, thông điệp 5K phòng, chống dịch bệnh Covid-19.</w:t>
      </w:r>
    </w:p>
    <w:p w:rsidR="00DF4F85" w:rsidRPr="00367C8A" w:rsidRDefault="00DF4F85" w:rsidP="0082735C">
      <w:pPr>
        <w:spacing w:after="120"/>
        <w:ind w:firstLine="567"/>
        <w:jc w:val="both"/>
        <w:rPr>
          <w:b/>
          <w:sz w:val="28"/>
          <w:szCs w:val="28"/>
          <w:lang w:val="sv-SE"/>
        </w:rPr>
      </w:pPr>
    </w:p>
    <w:p w:rsidR="002D4D32" w:rsidRPr="00367C8A" w:rsidRDefault="002D4D32" w:rsidP="0082735C">
      <w:pPr>
        <w:spacing w:after="120"/>
        <w:ind w:firstLine="567"/>
        <w:jc w:val="both"/>
        <w:rPr>
          <w:b/>
          <w:sz w:val="28"/>
          <w:szCs w:val="28"/>
          <w:lang w:val="sv-SE"/>
        </w:rPr>
      </w:pPr>
      <w:r w:rsidRPr="00367C8A">
        <w:rPr>
          <w:b/>
          <w:sz w:val="28"/>
          <w:szCs w:val="28"/>
          <w:lang w:val="sv-SE"/>
        </w:rPr>
        <w:t xml:space="preserve">2. Cấp </w:t>
      </w:r>
      <w:r w:rsidR="00F00299">
        <w:rPr>
          <w:b/>
          <w:sz w:val="28"/>
          <w:szCs w:val="28"/>
          <w:lang w:val="sv-SE"/>
        </w:rPr>
        <w:t>huyện</w:t>
      </w:r>
    </w:p>
    <w:p w:rsidR="002D4D32" w:rsidRDefault="002D4D32" w:rsidP="0082735C">
      <w:pPr>
        <w:spacing w:after="120"/>
        <w:ind w:firstLine="567"/>
        <w:jc w:val="both"/>
        <w:rPr>
          <w:sz w:val="28"/>
          <w:szCs w:val="28"/>
          <w:lang w:val="sv-SE"/>
        </w:rPr>
      </w:pPr>
      <w:r>
        <w:rPr>
          <w:sz w:val="28"/>
          <w:szCs w:val="28"/>
          <w:lang w:val="sv-SE"/>
        </w:rPr>
        <w:t>- Tổ chức chương trình Gặp mặt</w:t>
      </w:r>
      <w:r w:rsidR="00DF4F85">
        <w:rPr>
          <w:sz w:val="28"/>
          <w:szCs w:val="28"/>
          <w:lang w:val="sv-SE"/>
        </w:rPr>
        <w:t>, tri ân, giao lưu</w:t>
      </w:r>
      <w:r>
        <w:rPr>
          <w:sz w:val="28"/>
          <w:szCs w:val="28"/>
          <w:lang w:val="sv-SE"/>
        </w:rPr>
        <w:t xml:space="preserve"> các đồng chí giáo viên là</w:t>
      </w:r>
      <w:r w:rsidR="003E57F5">
        <w:rPr>
          <w:sz w:val="28"/>
          <w:szCs w:val="28"/>
          <w:lang w:val="sv-SE"/>
        </w:rPr>
        <w:t>m Tổng phụ trách nhân Kỷ niệm 38</w:t>
      </w:r>
      <w:r>
        <w:rPr>
          <w:sz w:val="28"/>
          <w:szCs w:val="28"/>
          <w:lang w:val="sv-SE"/>
        </w:rPr>
        <w:t xml:space="preserve"> năm Ngày Nhà giáo Việt Nam 20/11.</w:t>
      </w:r>
    </w:p>
    <w:p w:rsidR="003E57F5" w:rsidRPr="00367C8A" w:rsidRDefault="003E57F5" w:rsidP="0082735C">
      <w:pPr>
        <w:spacing w:after="120"/>
        <w:ind w:firstLine="567"/>
        <w:jc w:val="both"/>
        <w:rPr>
          <w:color w:val="1C1E21"/>
          <w:spacing w:val="2"/>
          <w:sz w:val="28"/>
          <w:szCs w:val="28"/>
          <w:shd w:val="clear" w:color="auto" w:fill="FFFFFF"/>
          <w:lang w:val="sv-SE"/>
        </w:rPr>
      </w:pPr>
      <w:r>
        <w:rPr>
          <w:sz w:val="28"/>
          <w:szCs w:val="28"/>
          <w:lang w:val="sv-SE"/>
        </w:rPr>
        <w:t xml:space="preserve">        </w:t>
      </w:r>
      <w:r w:rsidR="002D4D32">
        <w:rPr>
          <w:sz w:val="28"/>
          <w:szCs w:val="28"/>
          <w:lang w:val="sv-SE"/>
        </w:rPr>
        <w:t xml:space="preserve">- </w:t>
      </w:r>
      <w:r>
        <w:rPr>
          <w:sz w:val="28"/>
          <w:szCs w:val="28"/>
          <w:lang w:val="sv-SE"/>
        </w:rPr>
        <w:t>Chỉ đạo các Liên đội</w:t>
      </w:r>
      <w:r w:rsidR="0082735C">
        <w:rPr>
          <w:sz w:val="28"/>
          <w:szCs w:val="28"/>
          <w:lang w:val="sv-SE"/>
        </w:rPr>
        <w:t xml:space="preserve"> triển khai</w:t>
      </w:r>
      <w:r>
        <w:rPr>
          <w:sz w:val="28"/>
          <w:szCs w:val="28"/>
          <w:lang w:val="sv-SE"/>
        </w:rPr>
        <w:t xml:space="preserve"> </w:t>
      </w:r>
      <w:r w:rsidRPr="00367C8A">
        <w:rPr>
          <w:color w:val="1C1E21"/>
          <w:spacing w:val="2"/>
          <w:sz w:val="28"/>
          <w:szCs w:val="28"/>
          <w:shd w:val="clear" w:color="auto" w:fill="FFFFFF"/>
          <w:lang w:val="sv-SE"/>
        </w:rPr>
        <w:t xml:space="preserve">chương trình </w:t>
      </w:r>
      <w:r w:rsidRPr="00367C8A">
        <w:rPr>
          <w:i/>
          <w:color w:val="1C1E21"/>
          <w:spacing w:val="2"/>
          <w:sz w:val="28"/>
          <w:szCs w:val="28"/>
          <w:shd w:val="clear" w:color="auto" w:fill="FFFFFF"/>
          <w:lang w:val="sv-SE"/>
        </w:rPr>
        <w:t>Gói trọn yêu thương – Gửi miền Trung ruột thịt</w:t>
      </w:r>
      <w:r w:rsidRPr="00367C8A">
        <w:rPr>
          <w:color w:val="1C1E21"/>
          <w:spacing w:val="2"/>
          <w:sz w:val="28"/>
          <w:szCs w:val="28"/>
          <w:shd w:val="clear" w:color="auto" w:fill="FFFFFF"/>
          <w:lang w:val="sv-SE"/>
        </w:rPr>
        <w:t xml:space="preserve"> ủng hộ nhân dân, thanh thiếu nhi các tỉnh miền Trung bị thiệt hại do thiên tai.</w:t>
      </w:r>
    </w:p>
    <w:p w:rsidR="002D4D32" w:rsidRPr="003E57F5" w:rsidRDefault="002D4D32" w:rsidP="0082735C">
      <w:pPr>
        <w:spacing w:after="120"/>
        <w:ind w:firstLine="567"/>
        <w:jc w:val="both"/>
        <w:rPr>
          <w:sz w:val="28"/>
          <w:szCs w:val="28"/>
          <w:lang w:val="sv-SE"/>
        </w:rPr>
      </w:pPr>
      <w:r w:rsidRPr="003E57F5">
        <w:rPr>
          <w:spacing w:val="4"/>
          <w:sz w:val="28"/>
          <w:szCs w:val="28"/>
          <w:lang w:val="sv-SE"/>
        </w:rPr>
        <w:t>- Tiếp tục tổ chức tập huấn, hướng dẫn hoạt động chương trình năm học;</w:t>
      </w:r>
      <w:r w:rsidRPr="003E57F5">
        <w:rPr>
          <w:sz w:val="28"/>
          <w:szCs w:val="28"/>
          <w:lang w:val="sv-SE"/>
        </w:rPr>
        <w:t xml:space="preserve"> kỹ năng ghi chép sổ Đội, hướng dẫn viết sáng kiến kinh nghiệm, viết báo cáo, lưu </w:t>
      </w:r>
      <w:r w:rsidR="00311239">
        <w:rPr>
          <w:spacing w:val="-4"/>
          <w:sz w:val="28"/>
          <w:szCs w:val="28"/>
          <w:lang w:val="sv-SE"/>
        </w:rPr>
        <w:t xml:space="preserve">hồ sơ công tác Đội </w:t>
      </w:r>
      <w:r w:rsidRPr="003E57F5">
        <w:rPr>
          <w:sz w:val="28"/>
          <w:szCs w:val="28"/>
          <w:lang w:val="sv-SE"/>
        </w:rPr>
        <w:t>...</w:t>
      </w:r>
      <w:r w:rsidR="00311239">
        <w:rPr>
          <w:sz w:val="28"/>
          <w:szCs w:val="28"/>
          <w:lang w:val="sv-SE"/>
        </w:rPr>
        <w:t xml:space="preserve"> </w:t>
      </w:r>
      <w:r w:rsidRPr="003E57F5">
        <w:rPr>
          <w:sz w:val="28"/>
          <w:szCs w:val="28"/>
          <w:lang w:val="sv-SE"/>
        </w:rPr>
        <w:t>Tham gia tốt các lớp tập huấn chuyên đề tại trường Lê Duẩn.</w:t>
      </w:r>
    </w:p>
    <w:p w:rsidR="002D4D32" w:rsidRPr="00367C8A" w:rsidRDefault="002D4D32" w:rsidP="0082735C">
      <w:pPr>
        <w:spacing w:after="120"/>
        <w:ind w:firstLine="567"/>
        <w:jc w:val="both"/>
        <w:rPr>
          <w:b/>
          <w:sz w:val="28"/>
          <w:szCs w:val="28"/>
          <w:lang w:val="sv-SE"/>
        </w:rPr>
      </w:pPr>
      <w:r w:rsidRPr="00367C8A">
        <w:rPr>
          <w:b/>
          <w:sz w:val="28"/>
          <w:szCs w:val="28"/>
          <w:lang w:val="sv-SE"/>
        </w:rPr>
        <w:t>III. TỔ CHỨC THỰC HIỆN</w:t>
      </w:r>
    </w:p>
    <w:p w:rsidR="00F00299" w:rsidRPr="00CA7159" w:rsidRDefault="00F00299" w:rsidP="0082735C">
      <w:pPr>
        <w:spacing w:after="120"/>
        <w:ind w:firstLine="567"/>
        <w:jc w:val="both"/>
        <w:rPr>
          <w:b/>
          <w:sz w:val="28"/>
          <w:szCs w:val="28"/>
          <w:lang w:val="sv-SE"/>
        </w:rPr>
      </w:pPr>
      <w:r w:rsidRPr="00CA7159">
        <w:rPr>
          <w:b/>
          <w:sz w:val="28"/>
          <w:szCs w:val="28"/>
          <w:lang w:val="sv-SE"/>
        </w:rPr>
        <w:t>1. Cấp huyện</w:t>
      </w:r>
    </w:p>
    <w:p w:rsidR="00F00299" w:rsidRPr="00CA7159" w:rsidRDefault="00F00299" w:rsidP="0082735C">
      <w:pPr>
        <w:spacing w:after="120"/>
        <w:ind w:firstLine="567"/>
        <w:jc w:val="both"/>
        <w:rPr>
          <w:sz w:val="28"/>
          <w:szCs w:val="28"/>
          <w:lang w:val="sv-SE"/>
        </w:rPr>
      </w:pPr>
      <w:r w:rsidRPr="00CA7159">
        <w:rPr>
          <w:spacing w:val="-4"/>
          <w:sz w:val="28"/>
          <w:szCs w:val="28"/>
          <w:lang w:val="sv-SE"/>
        </w:rPr>
        <w:t>- Xây dựng hướng dẫn triển khai tới các đơn vị</w:t>
      </w:r>
      <w:r w:rsidR="0082735C">
        <w:rPr>
          <w:spacing w:val="-4"/>
          <w:sz w:val="28"/>
          <w:szCs w:val="28"/>
          <w:lang w:val="sv-SE"/>
        </w:rPr>
        <w:t>;</w:t>
      </w:r>
      <w:r w:rsidRPr="00CA7159">
        <w:rPr>
          <w:sz w:val="28"/>
          <w:szCs w:val="28"/>
          <w:lang w:val="sv-SE"/>
        </w:rPr>
        <w:t xml:space="preserve"> </w:t>
      </w:r>
      <w:r w:rsidR="0082735C">
        <w:rPr>
          <w:sz w:val="28"/>
          <w:szCs w:val="28"/>
          <w:lang w:val="sv-SE"/>
        </w:rPr>
        <w:t>c</w:t>
      </w:r>
      <w:r w:rsidRPr="00CA7159">
        <w:rPr>
          <w:sz w:val="28"/>
          <w:szCs w:val="28"/>
          <w:lang w:val="sv-SE"/>
        </w:rPr>
        <w:t>hỉ đạo, dự hoạt động của các Liên đội.</w:t>
      </w:r>
    </w:p>
    <w:p w:rsidR="00F00299" w:rsidRPr="00367C8A" w:rsidRDefault="00F00299" w:rsidP="0082735C">
      <w:pPr>
        <w:spacing w:after="120"/>
        <w:ind w:firstLine="567"/>
        <w:jc w:val="both"/>
        <w:rPr>
          <w:sz w:val="28"/>
          <w:szCs w:val="28"/>
          <w:lang w:val="sv-SE"/>
        </w:rPr>
      </w:pPr>
      <w:r w:rsidRPr="00367C8A">
        <w:rPr>
          <w:sz w:val="28"/>
          <w:szCs w:val="28"/>
          <w:lang w:val="sv-SE"/>
        </w:rPr>
        <w:t>- Xây dựng kế hoạch khảo sát công tác Đội và phong trào thiếu nhi học kỳ I năm học 2020 - 2021.</w:t>
      </w:r>
    </w:p>
    <w:p w:rsidR="00F00299" w:rsidRPr="00CA7159" w:rsidRDefault="00F00299" w:rsidP="0082735C">
      <w:pPr>
        <w:spacing w:after="120"/>
        <w:ind w:firstLine="567"/>
        <w:jc w:val="both"/>
        <w:rPr>
          <w:sz w:val="28"/>
          <w:szCs w:val="28"/>
          <w:lang w:val="sv-SE"/>
        </w:rPr>
      </w:pPr>
      <w:r w:rsidRPr="00CA7159">
        <w:rPr>
          <w:b/>
          <w:sz w:val="28"/>
          <w:szCs w:val="28"/>
          <w:lang w:val="sv-SE"/>
        </w:rPr>
        <w:t>2. Cấp Liên đội</w:t>
      </w:r>
    </w:p>
    <w:p w:rsidR="00F00299" w:rsidRPr="00CA7159" w:rsidRDefault="00F00299" w:rsidP="0082735C">
      <w:pPr>
        <w:spacing w:after="120"/>
        <w:ind w:firstLine="567"/>
        <w:jc w:val="both"/>
        <w:rPr>
          <w:b/>
          <w:bCs/>
          <w:sz w:val="28"/>
          <w:szCs w:val="28"/>
          <w:lang w:val="sv-SE"/>
        </w:rPr>
      </w:pPr>
      <w:r w:rsidRPr="00CA7159">
        <w:rPr>
          <w:sz w:val="28"/>
          <w:szCs w:val="28"/>
          <w:lang w:val="sv-SE"/>
        </w:rPr>
        <w:t xml:space="preserve">- Căn cứ Hướng dẫn của Hội đồng Đội huyện, các Liên đội chủ động xây dựng hướng dẫn, triển khai, thực hiện </w:t>
      </w:r>
      <w:r w:rsidRPr="00CA7159">
        <w:rPr>
          <w:b/>
          <w:bCs/>
          <w:sz w:val="28"/>
          <w:szCs w:val="28"/>
          <w:lang w:val="sv-SE"/>
        </w:rPr>
        <w:t xml:space="preserve">xong trước ngày </w:t>
      </w:r>
      <w:r w:rsidR="00E4595C">
        <w:rPr>
          <w:b/>
          <w:bCs/>
          <w:sz w:val="28"/>
          <w:szCs w:val="28"/>
          <w:lang w:val="sv-SE"/>
        </w:rPr>
        <w:t>20</w:t>
      </w:r>
      <w:r w:rsidRPr="00CA7159">
        <w:rPr>
          <w:b/>
          <w:bCs/>
          <w:sz w:val="28"/>
          <w:szCs w:val="28"/>
          <w:lang w:val="sv-SE"/>
        </w:rPr>
        <w:t>/</w:t>
      </w:r>
      <w:r w:rsidR="00E4595C">
        <w:rPr>
          <w:b/>
          <w:bCs/>
          <w:sz w:val="28"/>
          <w:szCs w:val="28"/>
          <w:lang w:val="sv-SE"/>
        </w:rPr>
        <w:t>11</w:t>
      </w:r>
      <w:r w:rsidRPr="00CA7159">
        <w:rPr>
          <w:b/>
          <w:bCs/>
          <w:sz w:val="28"/>
          <w:szCs w:val="28"/>
          <w:lang w:val="sv-SE"/>
        </w:rPr>
        <w:t>/2020.</w:t>
      </w:r>
    </w:p>
    <w:p w:rsidR="00F00299" w:rsidRPr="00CA7159" w:rsidRDefault="00F00299" w:rsidP="0082735C">
      <w:pPr>
        <w:spacing w:after="120"/>
        <w:ind w:firstLine="567"/>
        <w:jc w:val="both"/>
        <w:rPr>
          <w:b/>
          <w:bCs/>
          <w:sz w:val="28"/>
          <w:szCs w:val="28"/>
          <w:lang w:val="sv-SE"/>
        </w:rPr>
      </w:pPr>
      <w:r w:rsidRPr="00CA7159">
        <w:rPr>
          <w:sz w:val="28"/>
          <w:szCs w:val="28"/>
          <w:lang w:val="sv-SE"/>
        </w:rPr>
        <w:t xml:space="preserve">- Báo cáo kết quả đợt thi đua thứ </w:t>
      </w:r>
      <w:r w:rsidR="003F08F4">
        <w:rPr>
          <w:sz w:val="28"/>
          <w:szCs w:val="28"/>
          <w:lang w:val="sv-SE"/>
        </w:rPr>
        <w:t>hai</w:t>
      </w:r>
      <w:r w:rsidRPr="00CA7159">
        <w:rPr>
          <w:sz w:val="28"/>
          <w:szCs w:val="28"/>
          <w:lang w:val="sv-SE"/>
        </w:rPr>
        <w:t xml:space="preserve"> </w:t>
      </w:r>
      <w:r w:rsidRPr="00CA7159">
        <w:rPr>
          <w:spacing w:val="-4"/>
          <w:sz w:val="28"/>
          <w:szCs w:val="28"/>
          <w:lang w:val="sv-SE"/>
        </w:rPr>
        <w:t xml:space="preserve">qua địa chỉ email: </w:t>
      </w:r>
      <w:hyperlink r:id="rId6" w:history="1">
        <w:r w:rsidRPr="00CA7159">
          <w:rPr>
            <w:rStyle w:val="Hyperlink"/>
            <w:spacing w:val="-4"/>
            <w:sz w:val="28"/>
            <w:szCs w:val="28"/>
            <w:lang w:val="sv-SE"/>
          </w:rPr>
          <w:t>hddgialam@gmail.com</w:t>
        </w:r>
      </w:hyperlink>
      <w:r w:rsidRPr="00CA7159">
        <w:rPr>
          <w:sz w:val="28"/>
          <w:szCs w:val="28"/>
          <w:lang w:val="sv-SE"/>
        </w:rPr>
        <w:t xml:space="preserve"> </w:t>
      </w:r>
      <w:r w:rsidRPr="00CA7159">
        <w:rPr>
          <w:b/>
          <w:bCs/>
          <w:sz w:val="28"/>
          <w:szCs w:val="28"/>
          <w:lang w:val="sv-SE"/>
        </w:rPr>
        <w:t xml:space="preserve">chậm nhất </w:t>
      </w:r>
      <w:r w:rsidR="00E4595C">
        <w:rPr>
          <w:b/>
          <w:bCs/>
          <w:sz w:val="28"/>
          <w:szCs w:val="28"/>
          <w:lang w:val="sv-SE"/>
        </w:rPr>
        <w:t>20</w:t>
      </w:r>
      <w:r w:rsidRPr="00CA7159">
        <w:rPr>
          <w:b/>
          <w:bCs/>
          <w:sz w:val="28"/>
          <w:szCs w:val="28"/>
          <w:lang w:val="sv-SE"/>
        </w:rPr>
        <w:t>/1</w:t>
      </w:r>
      <w:r w:rsidR="00E4595C">
        <w:rPr>
          <w:b/>
          <w:bCs/>
          <w:sz w:val="28"/>
          <w:szCs w:val="28"/>
          <w:lang w:val="sv-SE"/>
        </w:rPr>
        <w:t>1</w:t>
      </w:r>
      <w:r w:rsidR="00F315A9">
        <w:rPr>
          <w:b/>
          <w:bCs/>
          <w:sz w:val="28"/>
          <w:szCs w:val="28"/>
          <w:lang w:val="sv-SE"/>
        </w:rPr>
        <w:t>/2020</w:t>
      </w:r>
      <w:r w:rsidRPr="00CA7159">
        <w:rPr>
          <w:b/>
          <w:bCs/>
          <w:sz w:val="28"/>
          <w:szCs w:val="28"/>
          <w:lang w:val="sv-SE"/>
        </w:rPr>
        <w:t>.</w:t>
      </w:r>
    </w:p>
    <w:p w:rsidR="00F00299" w:rsidRDefault="002D4D32" w:rsidP="0082735C">
      <w:pPr>
        <w:spacing w:after="120"/>
        <w:ind w:firstLine="567"/>
        <w:jc w:val="both"/>
        <w:rPr>
          <w:sz w:val="28"/>
          <w:szCs w:val="28"/>
          <w:lang w:val="sv-SE"/>
        </w:rPr>
      </w:pPr>
      <w:r>
        <w:rPr>
          <w:spacing w:val="-6"/>
          <w:sz w:val="28"/>
          <w:szCs w:val="28"/>
          <w:lang w:val="sv-SE"/>
        </w:rPr>
        <w:t xml:space="preserve">Trên đây là hướng dẫn đợt thi đua thứ </w:t>
      </w:r>
      <w:r w:rsidR="00ED2F0C">
        <w:rPr>
          <w:spacing w:val="-6"/>
          <w:sz w:val="28"/>
          <w:szCs w:val="28"/>
          <w:lang w:val="sv-SE"/>
        </w:rPr>
        <w:t>2</w:t>
      </w:r>
      <w:r w:rsidR="003B3BAE">
        <w:rPr>
          <w:spacing w:val="-6"/>
          <w:sz w:val="28"/>
          <w:szCs w:val="28"/>
          <w:lang w:val="sv-SE"/>
        </w:rPr>
        <w:t xml:space="preserve"> năm học 2020 - 2021</w:t>
      </w:r>
      <w:r>
        <w:rPr>
          <w:spacing w:val="-6"/>
          <w:sz w:val="28"/>
          <w:szCs w:val="28"/>
          <w:lang w:val="sv-SE"/>
        </w:rPr>
        <w:t>.</w:t>
      </w:r>
      <w:r w:rsidR="00F00299" w:rsidRPr="00CA7159">
        <w:rPr>
          <w:spacing w:val="-6"/>
          <w:sz w:val="28"/>
          <w:szCs w:val="28"/>
          <w:lang w:val="sv-SE"/>
        </w:rPr>
        <w:t xml:space="preserve"> Hội đồng Đội</w:t>
      </w:r>
      <w:r w:rsidR="00F00299" w:rsidRPr="00CA7159">
        <w:rPr>
          <w:sz w:val="28"/>
          <w:szCs w:val="28"/>
          <w:lang w:val="sv-SE"/>
        </w:rPr>
        <w:t xml:space="preserve"> huyện Gia Lâm đề nghị các Liên đội trực thuộc triển khai thực hiện sáng tạo, hiệu quả, thiết thực đảm bảo mục đích, yêu cầu đề ra.</w:t>
      </w:r>
      <w:r w:rsidR="00F00299">
        <w:rPr>
          <w:sz w:val="28"/>
          <w:szCs w:val="28"/>
          <w:lang w:val="sv-SE"/>
        </w:rPr>
        <w:t>/.</w:t>
      </w:r>
    </w:p>
    <w:tbl>
      <w:tblPr>
        <w:tblW w:w="20666" w:type="dxa"/>
        <w:tblInd w:w="-640" w:type="dxa"/>
        <w:tblLook w:val="01E0" w:firstRow="1" w:lastRow="1" w:firstColumn="1" w:lastColumn="1" w:noHBand="0" w:noVBand="0"/>
      </w:tblPr>
      <w:tblGrid>
        <w:gridCol w:w="10333"/>
        <w:gridCol w:w="10333"/>
      </w:tblGrid>
      <w:tr w:rsidR="002D4D32" w:rsidTr="003F08F4">
        <w:tc>
          <w:tcPr>
            <w:tcW w:w="10333" w:type="dxa"/>
          </w:tcPr>
          <w:tbl>
            <w:tblPr>
              <w:tblW w:w="10117" w:type="dxa"/>
              <w:tblLook w:val="01E0" w:firstRow="1" w:lastRow="1" w:firstColumn="1" w:lastColumn="1" w:noHBand="0" w:noVBand="0"/>
            </w:tblPr>
            <w:tblGrid>
              <w:gridCol w:w="4320"/>
              <w:gridCol w:w="5797"/>
            </w:tblGrid>
            <w:tr w:rsidR="002D4D32" w:rsidRPr="009F5BE4" w:rsidTr="000B7611">
              <w:tc>
                <w:tcPr>
                  <w:tcW w:w="4320" w:type="dxa"/>
                </w:tcPr>
                <w:p w:rsidR="002D4D32" w:rsidRPr="00367C8A" w:rsidRDefault="002D4D32" w:rsidP="000B7611">
                  <w:pPr>
                    <w:jc w:val="both"/>
                    <w:rPr>
                      <w:b/>
                      <w:sz w:val="28"/>
                      <w:szCs w:val="28"/>
                      <w:lang w:val="sv-SE"/>
                    </w:rPr>
                  </w:pPr>
                </w:p>
                <w:p w:rsidR="002D4D32" w:rsidRPr="00367C8A" w:rsidRDefault="002D4D32" w:rsidP="000B7611">
                  <w:pPr>
                    <w:jc w:val="both"/>
                    <w:rPr>
                      <w:b/>
                      <w:lang w:val="sv-SE"/>
                    </w:rPr>
                  </w:pPr>
                  <w:r w:rsidRPr="00367C8A">
                    <w:rPr>
                      <w:b/>
                      <w:lang w:val="sv-SE"/>
                    </w:rPr>
                    <w:t>Nơi nhận:</w:t>
                  </w:r>
                </w:p>
                <w:p w:rsidR="00F00299" w:rsidRDefault="00F00299" w:rsidP="00F00299">
                  <w:pPr>
                    <w:spacing w:line="264" w:lineRule="auto"/>
                    <w:contextualSpacing/>
                    <w:jc w:val="both"/>
                    <w:rPr>
                      <w:sz w:val="22"/>
                      <w:szCs w:val="22"/>
                      <w:lang w:val="sv-SE"/>
                    </w:rPr>
                  </w:pPr>
                  <w:r w:rsidRPr="00391182">
                    <w:rPr>
                      <w:sz w:val="22"/>
                      <w:szCs w:val="22"/>
                      <w:lang w:val="sv-SE"/>
                    </w:rPr>
                    <w:t xml:space="preserve">- </w:t>
                  </w:r>
                  <w:r>
                    <w:rPr>
                      <w:sz w:val="22"/>
                      <w:szCs w:val="22"/>
                      <w:lang w:val="sv-SE"/>
                    </w:rPr>
                    <w:t xml:space="preserve">Thành đoàn, </w:t>
                  </w:r>
                  <w:r w:rsidRPr="00391182">
                    <w:rPr>
                      <w:sz w:val="22"/>
                      <w:szCs w:val="22"/>
                      <w:lang w:val="sv-SE"/>
                    </w:rPr>
                    <w:t>HĐĐ T</w:t>
                  </w:r>
                  <w:r>
                    <w:rPr>
                      <w:sz w:val="22"/>
                      <w:szCs w:val="22"/>
                      <w:lang w:val="sv-SE"/>
                    </w:rPr>
                    <w:t>P</w:t>
                  </w:r>
                  <w:r w:rsidRPr="00391182">
                    <w:rPr>
                      <w:sz w:val="22"/>
                      <w:szCs w:val="22"/>
                      <w:lang w:val="sv-SE"/>
                    </w:rPr>
                    <w:t>;</w:t>
                  </w:r>
                </w:p>
                <w:p w:rsidR="00F00299" w:rsidRPr="00391182" w:rsidRDefault="00F00299" w:rsidP="00F00299">
                  <w:pPr>
                    <w:spacing w:line="264" w:lineRule="auto"/>
                    <w:contextualSpacing/>
                    <w:jc w:val="both"/>
                    <w:rPr>
                      <w:sz w:val="22"/>
                      <w:szCs w:val="22"/>
                      <w:lang w:val="sv-SE"/>
                    </w:rPr>
                  </w:pPr>
                  <w:r w:rsidRPr="00391182">
                    <w:rPr>
                      <w:sz w:val="22"/>
                      <w:szCs w:val="22"/>
                      <w:lang w:val="sv-SE"/>
                    </w:rPr>
                    <w:t xml:space="preserve">- </w:t>
                  </w:r>
                  <w:r>
                    <w:rPr>
                      <w:sz w:val="22"/>
                      <w:szCs w:val="22"/>
                      <w:lang w:val="sv-SE"/>
                    </w:rPr>
                    <w:t>Phòng</w:t>
                  </w:r>
                  <w:r w:rsidRPr="00391182">
                    <w:rPr>
                      <w:sz w:val="22"/>
                      <w:szCs w:val="22"/>
                      <w:lang w:val="sv-SE"/>
                    </w:rPr>
                    <w:t xml:space="preserve"> GD&amp;ĐT;</w:t>
                  </w:r>
                </w:p>
                <w:p w:rsidR="00F00299" w:rsidRPr="00391182" w:rsidRDefault="00F00299" w:rsidP="00F00299">
                  <w:pPr>
                    <w:spacing w:line="264" w:lineRule="auto"/>
                    <w:contextualSpacing/>
                    <w:jc w:val="both"/>
                    <w:rPr>
                      <w:sz w:val="22"/>
                      <w:szCs w:val="22"/>
                      <w:lang w:val="sv-SE"/>
                    </w:rPr>
                  </w:pPr>
                  <w:r w:rsidRPr="00391182">
                    <w:rPr>
                      <w:sz w:val="22"/>
                      <w:szCs w:val="22"/>
                      <w:lang w:val="sv-SE"/>
                    </w:rPr>
                    <w:t xml:space="preserve">- </w:t>
                  </w:r>
                  <w:r>
                    <w:rPr>
                      <w:sz w:val="22"/>
                      <w:szCs w:val="22"/>
                      <w:lang w:val="sv-SE"/>
                    </w:rPr>
                    <w:t>Các Liên đội trực thuộc</w:t>
                  </w:r>
                </w:p>
                <w:p w:rsidR="002D4D32" w:rsidRPr="009F5BE4" w:rsidRDefault="00F00299" w:rsidP="00F00299">
                  <w:pPr>
                    <w:jc w:val="both"/>
                    <w:rPr>
                      <w:sz w:val="28"/>
                      <w:szCs w:val="28"/>
                    </w:rPr>
                  </w:pPr>
                  <w:r w:rsidRPr="005674EB">
                    <w:rPr>
                      <w:sz w:val="22"/>
                      <w:szCs w:val="22"/>
                    </w:rPr>
                    <w:t>- Lưu</w:t>
                  </w:r>
                  <w:r>
                    <w:rPr>
                      <w:sz w:val="22"/>
                      <w:szCs w:val="22"/>
                    </w:rPr>
                    <w:t>:</w:t>
                  </w:r>
                  <w:r w:rsidRPr="005674EB">
                    <w:rPr>
                      <w:sz w:val="22"/>
                      <w:szCs w:val="22"/>
                    </w:rPr>
                    <w:t xml:space="preserve"> VP.</w:t>
                  </w:r>
                </w:p>
              </w:tc>
              <w:tc>
                <w:tcPr>
                  <w:tcW w:w="5797" w:type="dxa"/>
                </w:tcPr>
                <w:p w:rsidR="00F00299" w:rsidRPr="005674EB" w:rsidRDefault="00F00299" w:rsidP="00F00299">
                  <w:pPr>
                    <w:spacing w:line="264" w:lineRule="auto"/>
                    <w:contextualSpacing/>
                    <w:jc w:val="center"/>
                    <w:rPr>
                      <w:b/>
                      <w:sz w:val="28"/>
                      <w:szCs w:val="28"/>
                    </w:rPr>
                  </w:pPr>
                  <w:r w:rsidRPr="005674EB">
                    <w:rPr>
                      <w:b/>
                      <w:sz w:val="28"/>
                      <w:szCs w:val="28"/>
                    </w:rPr>
                    <w:t xml:space="preserve">TM. HỘI ĐỒNG ĐỘI </w:t>
                  </w:r>
                  <w:r>
                    <w:rPr>
                      <w:b/>
                      <w:sz w:val="28"/>
                      <w:szCs w:val="28"/>
                    </w:rPr>
                    <w:t>HUYỆN GIA LÂM</w:t>
                  </w:r>
                  <w:r w:rsidRPr="005674EB">
                    <w:rPr>
                      <w:b/>
                      <w:sz w:val="28"/>
                      <w:szCs w:val="28"/>
                    </w:rPr>
                    <w:t xml:space="preserve"> </w:t>
                  </w:r>
                </w:p>
                <w:p w:rsidR="00F00299" w:rsidRPr="005674EB" w:rsidRDefault="00F00299" w:rsidP="00F00299">
                  <w:pPr>
                    <w:spacing w:line="264" w:lineRule="auto"/>
                    <w:contextualSpacing/>
                    <w:jc w:val="center"/>
                    <w:rPr>
                      <w:sz w:val="28"/>
                      <w:szCs w:val="28"/>
                    </w:rPr>
                  </w:pPr>
                  <w:r w:rsidRPr="005674EB">
                    <w:rPr>
                      <w:sz w:val="28"/>
                      <w:szCs w:val="28"/>
                    </w:rPr>
                    <w:t>CHỦ TỊCH</w:t>
                  </w:r>
                </w:p>
                <w:p w:rsidR="00F00299" w:rsidRPr="005674EB" w:rsidRDefault="00F00299" w:rsidP="00F00299">
                  <w:pPr>
                    <w:spacing w:line="264" w:lineRule="auto"/>
                    <w:contextualSpacing/>
                    <w:rPr>
                      <w:sz w:val="28"/>
                      <w:szCs w:val="28"/>
                    </w:rPr>
                  </w:pPr>
                </w:p>
                <w:p w:rsidR="00F00299" w:rsidRPr="00A0605D" w:rsidRDefault="00F00299" w:rsidP="00F00299">
                  <w:pPr>
                    <w:spacing w:line="264" w:lineRule="auto"/>
                    <w:contextualSpacing/>
                    <w:jc w:val="center"/>
                    <w:rPr>
                      <w:b/>
                      <w:i/>
                      <w:sz w:val="28"/>
                      <w:szCs w:val="28"/>
                    </w:rPr>
                  </w:pPr>
                  <w:r w:rsidRPr="00A0605D">
                    <w:rPr>
                      <w:b/>
                      <w:i/>
                      <w:sz w:val="28"/>
                      <w:szCs w:val="28"/>
                    </w:rPr>
                    <w:t>(đã ký)</w:t>
                  </w:r>
                </w:p>
                <w:p w:rsidR="00F00299" w:rsidRPr="005674EB" w:rsidRDefault="00F00299" w:rsidP="00F00299">
                  <w:pPr>
                    <w:spacing w:line="264" w:lineRule="auto"/>
                    <w:contextualSpacing/>
                    <w:jc w:val="center"/>
                    <w:rPr>
                      <w:sz w:val="28"/>
                      <w:szCs w:val="28"/>
                    </w:rPr>
                  </w:pPr>
                </w:p>
                <w:p w:rsidR="00F00299" w:rsidRPr="005674EB" w:rsidRDefault="00F00299" w:rsidP="00F00299">
                  <w:pPr>
                    <w:spacing w:line="264" w:lineRule="auto"/>
                    <w:contextualSpacing/>
                    <w:jc w:val="center"/>
                    <w:rPr>
                      <w:sz w:val="28"/>
                      <w:szCs w:val="28"/>
                    </w:rPr>
                  </w:pPr>
                </w:p>
                <w:p w:rsidR="00F00299" w:rsidRPr="005674EB" w:rsidRDefault="00F00299" w:rsidP="00F00299">
                  <w:pPr>
                    <w:spacing w:line="264" w:lineRule="auto"/>
                    <w:contextualSpacing/>
                    <w:jc w:val="center"/>
                    <w:rPr>
                      <w:b/>
                      <w:sz w:val="28"/>
                      <w:szCs w:val="28"/>
                    </w:rPr>
                  </w:pPr>
                  <w:r>
                    <w:rPr>
                      <w:b/>
                      <w:sz w:val="28"/>
                      <w:szCs w:val="28"/>
                    </w:rPr>
                    <w:t>Nguyễn Huy Minh</w:t>
                  </w:r>
                </w:p>
                <w:p w:rsidR="002D4D32" w:rsidRPr="009F5BE4" w:rsidRDefault="002D4D32" w:rsidP="00D6545E">
                  <w:pPr>
                    <w:jc w:val="center"/>
                    <w:rPr>
                      <w:b/>
                      <w:i/>
                      <w:sz w:val="28"/>
                      <w:szCs w:val="28"/>
                    </w:rPr>
                  </w:pPr>
                </w:p>
              </w:tc>
            </w:tr>
          </w:tbl>
          <w:p w:rsidR="002D4D32" w:rsidRDefault="002D4D32" w:rsidP="000B7611"/>
        </w:tc>
        <w:tc>
          <w:tcPr>
            <w:tcW w:w="10333" w:type="dxa"/>
          </w:tcPr>
          <w:tbl>
            <w:tblPr>
              <w:tblW w:w="10117" w:type="dxa"/>
              <w:tblLook w:val="01E0" w:firstRow="1" w:lastRow="1" w:firstColumn="1" w:lastColumn="1" w:noHBand="0" w:noVBand="0"/>
            </w:tblPr>
            <w:tblGrid>
              <w:gridCol w:w="4320"/>
              <w:gridCol w:w="5797"/>
            </w:tblGrid>
            <w:tr w:rsidR="002D4D32" w:rsidRPr="009F5BE4" w:rsidTr="000B7611">
              <w:tc>
                <w:tcPr>
                  <w:tcW w:w="4320" w:type="dxa"/>
                </w:tcPr>
                <w:p w:rsidR="002D4D32" w:rsidRPr="009F5BE4" w:rsidRDefault="002D4D32" w:rsidP="000B7611">
                  <w:pPr>
                    <w:jc w:val="both"/>
                    <w:rPr>
                      <w:b/>
                      <w:sz w:val="28"/>
                      <w:szCs w:val="28"/>
                    </w:rPr>
                  </w:pPr>
                </w:p>
                <w:p w:rsidR="002D4D32" w:rsidRPr="009F5BE4" w:rsidRDefault="002D4D32" w:rsidP="000B7611">
                  <w:pPr>
                    <w:jc w:val="both"/>
                    <w:rPr>
                      <w:sz w:val="28"/>
                      <w:szCs w:val="28"/>
                    </w:rPr>
                  </w:pPr>
                  <w:r w:rsidRPr="009F5BE4">
                    <w:rPr>
                      <w:sz w:val="22"/>
                      <w:szCs w:val="22"/>
                    </w:rPr>
                    <w:t>.</w:t>
                  </w:r>
                </w:p>
              </w:tc>
              <w:tc>
                <w:tcPr>
                  <w:tcW w:w="5797" w:type="dxa"/>
                </w:tcPr>
                <w:p w:rsidR="002D4D32" w:rsidRPr="009F5BE4" w:rsidRDefault="002D4D32" w:rsidP="000B7611">
                  <w:pPr>
                    <w:jc w:val="center"/>
                    <w:rPr>
                      <w:b/>
                      <w:sz w:val="28"/>
                      <w:szCs w:val="28"/>
                    </w:rPr>
                  </w:pPr>
                  <w:r w:rsidRPr="009F5BE4">
                    <w:rPr>
                      <w:b/>
                      <w:sz w:val="28"/>
                      <w:szCs w:val="28"/>
                    </w:rPr>
                    <w:t xml:space="preserve">TM. HỘI ĐỒNG ĐỘI THÀNH PHỐ </w:t>
                  </w:r>
                </w:p>
                <w:p w:rsidR="002D4D32" w:rsidRPr="009F5BE4" w:rsidRDefault="002D4D32" w:rsidP="000B7611">
                  <w:pPr>
                    <w:jc w:val="center"/>
                    <w:rPr>
                      <w:sz w:val="28"/>
                      <w:szCs w:val="28"/>
                    </w:rPr>
                  </w:pPr>
                  <w:r w:rsidRPr="009F5BE4">
                    <w:rPr>
                      <w:sz w:val="28"/>
                      <w:szCs w:val="28"/>
                    </w:rPr>
                    <w:t>CHỦ TỊCH</w:t>
                  </w:r>
                </w:p>
                <w:p w:rsidR="002D4D32" w:rsidRPr="009F5BE4" w:rsidRDefault="002D4D32" w:rsidP="000B7611">
                  <w:pPr>
                    <w:jc w:val="center"/>
                    <w:rPr>
                      <w:sz w:val="28"/>
                      <w:szCs w:val="28"/>
                    </w:rPr>
                  </w:pPr>
                </w:p>
                <w:p w:rsidR="002D4D32" w:rsidRPr="009F5BE4" w:rsidRDefault="002D4D32" w:rsidP="000B7611">
                  <w:pPr>
                    <w:rPr>
                      <w:sz w:val="28"/>
                      <w:szCs w:val="28"/>
                    </w:rPr>
                  </w:pPr>
                </w:p>
                <w:p w:rsidR="002D4D32" w:rsidRPr="009F5BE4" w:rsidRDefault="002D4D32" w:rsidP="000B7611">
                  <w:pPr>
                    <w:jc w:val="center"/>
                    <w:rPr>
                      <w:sz w:val="28"/>
                      <w:szCs w:val="28"/>
                    </w:rPr>
                  </w:pPr>
                </w:p>
                <w:p w:rsidR="002D4D32" w:rsidRPr="009F5BE4" w:rsidRDefault="002D4D32" w:rsidP="000B7611">
                  <w:pPr>
                    <w:jc w:val="center"/>
                    <w:rPr>
                      <w:sz w:val="28"/>
                      <w:szCs w:val="28"/>
                    </w:rPr>
                  </w:pPr>
                </w:p>
                <w:p w:rsidR="002D4D32" w:rsidRPr="009F5BE4" w:rsidRDefault="002D4D32" w:rsidP="000B7611">
                  <w:pPr>
                    <w:jc w:val="center"/>
                    <w:rPr>
                      <w:sz w:val="28"/>
                      <w:szCs w:val="28"/>
                    </w:rPr>
                  </w:pPr>
                </w:p>
                <w:p w:rsidR="002D4D32" w:rsidRPr="009F5BE4" w:rsidRDefault="002D4D32" w:rsidP="000B7611">
                  <w:pPr>
                    <w:jc w:val="center"/>
                    <w:rPr>
                      <w:b/>
                      <w:sz w:val="28"/>
                      <w:szCs w:val="28"/>
                    </w:rPr>
                  </w:pPr>
                  <w:r w:rsidRPr="009F5BE4">
                    <w:rPr>
                      <w:b/>
                      <w:sz w:val="28"/>
                      <w:szCs w:val="28"/>
                    </w:rPr>
                    <w:t>Nguyễn Khánh Bình</w:t>
                  </w:r>
                </w:p>
                <w:p w:rsidR="002D4D32" w:rsidRPr="009F5BE4" w:rsidRDefault="002D4D32" w:rsidP="000B7611">
                  <w:pPr>
                    <w:jc w:val="center"/>
                    <w:rPr>
                      <w:b/>
                      <w:i/>
                      <w:sz w:val="28"/>
                      <w:szCs w:val="28"/>
                    </w:rPr>
                  </w:pPr>
                  <w:r w:rsidRPr="009F5BE4">
                    <w:rPr>
                      <w:b/>
                      <w:i/>
                      <w:sz w:val="28"/>
                      <w:szCs w:val="28"/>
                    </w:rPr>
                    <w:t>(Phó Bí thư Thường trực Thành đoàn Hà Nội)</w:t>
                  </w:r>
                </w:p>
              </w:tc>
            </w:tr>
          </w:tbl>
          <w:p w:rsidR="002D4D32" w:rsidRDefault="002D4D32" w:rsidP="000B7611"/>
        </w:tc>
      </w:tr>
    </w:tbl>
    <w:p w:rsidR="00362D51" w:rsidRDefault="00AD1B6C"/>
    <w:sectPr w:rsidR="00362D51" w:rsidSect="003F08F4">
      <w:pgSz w:w="11907" w:h="16840" w:code="9"/>
      <w:pgMar w:top="1134" w:right="1134"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B6C" w:rsidRDefault="00AD1B6C" w:rsidP="00D6545E">
      <w:r>
        <w:separator/>
      </w:r>
    </w:p>
  </w:endnote>
  <w:endnote w:type="continuationSeparator" w:id="0">
    <w:p w:rsidR="00AD1B6C" w:rsidRDefault="00AD1B6C" w:rsidP="00D6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B6C" w:rsidRDefault="00AD1B6C" w:rsidP="00D6545E">
      <w:r>
        <w:separator/>
      </w:r>
    </w:p>
  </w:footnote>
  <w:footnote w:type="continuationSeparator" w:id="0">
    <w:p w:rsidR="00AD1B6C" w:rsidRDefault="00AD1B6C" w:rsidP="00D65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32"/>
    <w:rsid w:val="00114E88"/>
    <w:rsid w:val="002D4D32"/>
    <w:rsid w:val="00311239"/>
    <w:rsid w:val="003123E6"/>
    <w:rsid w:val="0036329A"/>
    <w:rsid w:val="00367C8A"/>
    <w:rsid w:val="003B3BAE"/>
    <w:rsid w:val="003E57F5"/>
    <w:rsid w:val="003F08F4"/>
    <w:rsid w:val="00482921"/>
    <w:rsid w:val="004D28BA"/>
    <w:rsid w:val="00514911"/>
    <w:rsid w:val="00605BBA"/>
    <w:rsid w:val="006402E2"/>
    <w:rsid w:val="007F0165"/>
    <w:rsid w:val="0082735C"/>
    <w:rsid w:val="00886D49"/>
    <w:rsid w:val="00966B50"/>
    <w:rsid w:val="00AD1B6C"/>
    <w:rsid w:val="00BB067D"/>
    <w:rsid w:val="00BE7AA9"/>
    <w:rsid w:val="00D6545E"/>
    <w:rsid w:val="00DF4F85"/>
    <w:rsid w:val="00E4595C"/>
    <w:rsid w:val="00ED24EF"/>
    <w:rsid w:val="00ED2F0C"/>
    <w:rsid w:val="00F00299"/>
    <w:rsid w:val="00F315A9"/>
    <w:rsid w:val="00FA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B1466-D09A-49DB-B44D-9875665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B5"/>
    <w:rPr>
      <w:rFonts w:ascii="Segoe UI" w:eastAsia="Times New Roman" w:hAnsi="Segoe UI" w:cs="Segoe UI"/>
      <w:sz w:val="18"/>
      <w:szCs w:val="18"/>
    </w:rPr>
  </w:style>
  <w:style w:type="paragraph" w:styleId="Header">
    <w:name w:val="header"/>
    <w:basedOn w:val="Normal"/>
    <w:link w:val="HeaderChar"/>
    <w:uiPriority w:val="99"/>
    <w:unhideWhenUsed/>
    <w:rsid w:val="00D6545E"/>
    <w:pPr>
      <w:tabs>
        <w:tab w:val="center" w:pos="4680"/>
        <w:tab w:val="right" w:pos="9360"/>
      </w:tabs>
    </w:pPr>
  </w:style>
  <w:style w:type="character" w:customStyle="1" w:styleId="HeaderChar">
    <w:name w:val="Header Char"/>
    <w:basedOn w:val="DefaultParagraphFont"/>
    <w:link w:val="Header"/>
    <w:uiPriority w:val="99"/>
    <w:rsid w:val="00D654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545E"/>
    <w:pPr>
      <w:tabs>
        <w:tab w:val="center" w:pos="4680"/>
        <w:tab w:val="right" w:pos="9360"/>
      </w:tabs>
    </w:pPr>
  </w:style>
  <w:style w:type="character" w:customStyle="1" w:styleId="FooterChar">
    <w:name w:val="Footer Char"/>
    <w:basedOn w:val="DefaultParagraphFont"/>
    <w:link w:val="Footer"/>
    <w:uiPriority w:val="99"/>
    <w:rsid w:val="00D6545E"/>
    <w:rPr>
      <w:rFonts w:ascii="Times New Roman" w:eastAsia="Times New Roman" w:hAnsi="Times New Roman" w:cs="Times New Roman"/>
      <w:sz w:val="24"/>
      <w:szCs w:val="24"/>
    </w:rPr>
  </w:style>
  <w:style w:type="character" w:styleId="Hyperlink">
    <w:name w:val="Hyperlink"/>
    <w:basedOn w:val="DefaultParagraphFont"/>
    <w:rsid w:val="00F00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nthieunhitdhn2017@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cp:lastPrinted>2020-11-06T09:03:00Z</cp:lastPrinted>
  <dcterms:created xsi:type="dcterms:W3CDTF">2020-11-11T01:29:00Z</dcterms:created>
  <dcterms:modified xsi:type="dcterms:W3CDTF">2020-11-11T02:53:00Z</dcterms:modified>
</cp:coreProperties>
</file>